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02" w:rsidRPr="0076259B" w:rsidRDefault="00DE0202" w:rsidP="007B040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259B">
        <w:rPr>
          <w:rFonts w:ascii="Times New Roman" w:hAnsi="Times New Roman" w:cs="Times New Roman"/>
          <w:b/>
          <w:bCs/>
          <w:sz w:val="24"/>
          <w:szCs w:val="24"/>
        </w:rPr>
        <w:t xml:space="preserve">Područje vrednovanja kandidata za radno mjesto </w:t>
      </w:r>
      <w:r w:rsidRPr="0076259B">
        <w:rPr>
          <w:rFonts w:ascii="Times New Roman" w:hAnsi="Times New Roman" w:cs="Times New Roman"/>
          <w:b/>
          <w:sz w:val="24"/>
          <w:szCs w:val="24"/>
        </w:rPr>
        <w:t>STRUČNI/A SURADNIK/CA PRIPRAVNIK/CA EDUKACIJSKO-</w:t>
      </w:r>
      <w:r w:rsidR="00B46AD8" w:rsidRPr="0076259B">
        <w:rPr>
          <w:rFonts w:ascii="Times New Roman" w:hAnsi="Times New Roman" w:cs="Times New Roman"/>
          <w:b/>
          <w:sz w:val="24"/>
          <w:szCs w:val="24"/>
        </w:rPr>
        <w:t xml:space="preserve">REHABILITACIJSKOG PROFILA </w:t>
      </w:r>
      <w:r w:rsidR="007B0401" w:rsidRPr="0076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natječaju objavljenom 2</w:t>
      </w:r>
      <w:r w:rsidR="007B0401"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2. 10</w:t>
      </w:r>
      <w:r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2020. godine</w:t>
      </w:r>
      <w:r w:rsidR="007B0401"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B0401" w:rsidRPr="0076259B" w:rsidRDefault="007B0401" w:rsidP="007B04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0202" w:rsidRPr="0076259B" w:rsidRDefault="00DE0202" w:rsidP="00DE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59B">
        <w:rPr>
          <w:rFonts w:ascii="Times New Roman" w:hAnsi="Times New Roman" w:cs="Times New Roman"/>
          <w:b/>
          <w:bCs/>
          <w:sz w:val="24"/>
          <w:szCs w:val="24"/>
        </w:rPr>
        <w:t xml:space="preserve">Pisana provjera kandidata koji ispunjavaju uvjete natječaja: </w:t>
      </w:r>
    </w:p>
    <w:p w:rsidR="00DE0202" w:rsidRPr="0076259B" w:rsidRDefault="00DE0202" w:rsidP="00DE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A7C" w:rsidRPr="0076259B" w:rsidRDefault="00B46AD8" w:rsidP="00795A7C">
      <w:pPr>
        <w:pStyle w:val="StandardWeb"/>
        <w:rPr>
          <w:rFonts w:eastAsia="Times New Roman"/>
          <w:lang w:eastAsia="hr-HR"/>
        </w:rPr>
      </w:pPr>
      <w:r w:rsidRPr="0076259B">
        <w:rPr>
          <w:bCs/>
        </w:rPr>
        <w:t xml:space="preserve">     </w:t>
      </w:r>
      <w:r w:rsidR="00795A7C" w:rsidRPr="00BD58D8">
        <w:rPr>
          <w:bCs/>
        </w:rPr>
        <w:t xml:space="preserve">- </w:t>
      </w:r>
      <w:r w:rsidRPr="0076259B">
        <w:rPr>
          <w:bCs/>
        </w:rPr>
        <w:t xml:space="preserve">    </w:t>
      </w:r>
      <w:r w:rsidR="00795A7C" w:rsidRPr="0076259B">
        <w:rPr>
          <w:rFonts w:eastAsia="Times New Roman"/>
          <w:b/>
          <w:bCs/>
          <w:lang w:eastAsia="hr-HR"/>
        </w:rPr>
        <w:t>Pravni i drugi izvori za pripremanje kandidata za pisano testiranje su:</w:t>
      </w:r>
    </w:p>
    <w:p w:rsidR="00795A7C" w:rsidRPr="00795A7C" w:rsidRDefault="00795A7C" w:rsidP="00795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5A7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(Narodne novine, broj 87/08., 86/09, 92/10.,105/10.,90/11., 16/12. , 86/12., 94/13, 152/14. ,7/17, 68/18. i 98/19.),</w:t>
      </w:r>
    </w:p>
    <w:p w:rsidR="00795A7C" w:rsidRPr="0076259B" w:rsidRDefault="00795A7C" w:rsidP="00795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5A7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osnovnoškolskom i srednjoškolskom odgoju i obrazovanju učenika s teškoćama u razvoju (NN, br. 24/2015) i Prilog 1 - Orijentacijska lista teškoća)</w:t>
      </w:r>
    </w:p>
    <w:p w:rsidR="00795A7C" w:rsidRPr="00795A7C" w:rsidRDefault="00795A7C" w:rsidP="00795A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259B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stručnog suradnika edukacijsko-rehabilitacijskog profila u srednjoj školi</w:t>
      </w:r>
    </w:p>
    <w:p w:rsidR="00DE0202" w:rsidRPr="0076259B" w:rsidRDefault="00DE0202" w:rsidP="00DE0202">
      <w:pPr>
        <w:pStyle w:val="Default"/>
        <w:rPr>
          <w:b/>
          <w:bCs/>
          <w:color w:val="auto"/>
        </w:rPr>
      </w:pPr>
      <w:r w:rsidRPr="0076259B">
        <w:rPr>
          <w:b/>
          <w:bCs/>
          <w:color w:val="auto"/>
        </w:rPr>
        <w:t xml:space="preserve">Razgovor (intervju): </w:t>
      </w:r>
    </w:p>
    <w:p w:rsidR="00B46AD8" w:rsidRPr="0076259B" w:rsidRDefault="00B46AD8" w:rsidP="00DE0202">
      <w:pPr>
        <w:pStyle w:val="Default"/>
        <w:rPr>
          <w:b/>
          <w:bCs/>
          <w:color w:val="auto"/>
        </w:rPr>
      </w:pPr>
    </w:p>
    <w:p w:rsidR="00B46AD8" w:rsidRPr="0076259B" w:rsidRDefault="00B46AD8" w:rsidP="00DE0202">
      <w:pPr>
        <w:pStyle w:val="Default"/>
        <w:rPr>
          <w:bCs/>
          <w:color w:val="auto"/>
        </w:rPr>
      </w:pPr>
      <w:r w:rsidRPr="0076259B">
        <w:rPr>
          <w:b/>
          <w:bCs/>
          <w:color w:val="auto"/>
        </w:rPr>
        <w:t xml:space="preserve">      </w:t>
      </w:r>
      <w:r w:rsidRPr="0076259B">
        <w:rPr>
          <w:bCs/>
          <w:color w:val="auto"/>
        </w:rPr>
        <w:t>-</w:t>
      </w:r>
      <w:r w:rsidR="00001AF9" w:rsidRPr="0076259B">
        <w:rPr>
          <w:bCs/>
          <w:color w:val="auto"/>
        </w:rPr>
        <w:t xml:space="preserve">   </w:t>
      </w:r>
      <w:r w:rsidR="00795A7C" w:rsidRPr="0076259B">
        <w:rPr>
          <w:bCs/>
          <w:color w:val="auto"/>
        </w:rPr>
        <w:t>Izrada prilagođenog programa odgoja i obrazovanja za učenike s teškoćama u razvoju s točno utvrđenim posebnim odgojno-obrazovnim postupcima i korektivno-re</w:t>
      </w:r>
      <w:r w:rsidR="0076259B" w:rsidRPr="0076259B">
        <w:rPr>
          <w:bCs/>
          <w:color w:val="auto"/>
        </w:rPr>
        <w:t>habilitacijskim postupcima (</w:t>
      </w:r>
      <w:r w:rsidR="00F86816">
        <w:rPr>
          <w:bCs/>
          <w:color w:val="auto"/>
        </w:rPr>
        <w:t xml:space="preserve">pripremiti </w:t>
      </w:r>
      <w:r w:rsidR="0076259B" w:rsidRPr="0076259B">
        <w:rPr>
          <w:bCs/>
          <w:color w:val="auto"/>
        </w:rPr>
        <w:t>primjer</w:t>
      </w:r>
      <w:r w:rsidR="00F86816">
        <w:rPr>
          <w:bCs/>
          <w:color w:val="auto"/>
        </w:rPr>
        <w:t>;</w:t>
      </w:r>
      <w:r w:rsidR="0076259B" w:rsidRPr="0076259B">
        <w:rPr>
          <w:bCs/>
          <w:color w:val="auto"/>
        </w:rPr>
        <w:t xml:space="preserve"> po izboru kandidata)</w:t>
      </w:r>
      <w:r w:rsidR="00795A7C" w:rsidRPr="0076259B">
        <w:rPr>
          <w:bCs/>
          <w:color w:val="auto"/>
        </w:rPr>
        <w:t xml:space="preserve"> </w:t>
      </w:r>
    </w:p>
    <w:p w:rsidR="00B46AD8" w:rsidRPr="0076259B" w:rsidRDefault="00B46AD8" w:rsidP="00DE0202">
      <w:pPr>
        <w:pStyle w:val="Default"/>
        <w:rPr>
          <w:bCs/>
          <w:color w:val="auto"/>
        </w:rPr>
      </w:pPr>
      <w:r w:rsidRPr="0076259B">
        <w:rPr>
          <w:bCs/>
          <w:color w:val="auto"/>
        </w:rPr>
        <w:t xml:space="preserve">      -</w:t>
      </w:r>
      <w:r w:rsidR="008F21FA" w:rsidRPr="0076259B">
        <w:rPr>
          <w:bCs/>
          <w:color w:val="auto"/>
        </w:rPr>
        <w:t xml:space="preserve"> </w:t>
      </w:r>
      <w:r w:rsidR="008F21FA" w:rsidRPr="0076259B">
        <w:rPr>
          <w:bCs/>
          <w:color w:val="auto"/>
        </w:rPr>
        <w:tab/>
        <w:t xml:space="preserve">poznavanje poslova iz struke </w:t>
      </w:r>
    </w:p>
    <w:p w:rsidR="00DE0202" w:rsidRPr="0076259B" w:rsidRDefault="00DE0202" w:rsidP="00DE02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9B">
        <w:rPr>
          <w:rFonts w:ascii="Times New Roman" w:hAnsi="Times New Roman" w:cs="Times New Roman"/>
          <w:sz w:val="24"/>
          <w:szCs w:val="24"/>
        </w:rPr>
        <w:t>motiviranost za rad, interesi i profesionalni ciljevi</w:t>
      </w:r>
    </w:p>
    <w:p w:rsidR="00380541" w:rsidRPr="0076259B" w:rsidRDefault="00380541" w:rsidP="00DE02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9B">
        <w:rPr>
          <w:rFonts w:ascii="Times New Roman" w:hAnsi="Times New Roman" w:cs="Times New Roman"/>
          <w:sz w:val="24"/>
          <w:szCs w:val="24"/>
        </w:rPr>
        <w:t>način komunikacije i ophođenja</w:t>
      </w:r>
    </w:p>
    <w:p w:rsidR="00B46AD8" w:rsidRPr="0076259B" w:rsidRDefault="00B46AD8" w:rsidP="00B46A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202" w:rsidRPr="00BD58D8" w:rsidRDefault="00DE0202" w:rsidP="00B46AD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Pisana provjera kandidata koji ispunjavaju uvjete iz natječaja za radno mjesto</w:t>
      </w:r>
      <w:r w:rsidR="007B0401" w:rsidRPr="0076259B">
        <w:rPr>
          <w:rFonts w:ascii="Times New Roman" w:hAnsi="Times New Roman" w:cs="Times New Roman"/>
          <w:b/>
          <w:sz w:val="24"/>
          <w:szCs w:val="24"/>
        </w:rPr>
        <w:t xml:space="preserve"> STRUČNI/A SURADNIK/CA PRIPRAVNIK/CA EDUKACIJSKO-REHABILITACIJSKOG PROFILA</w:t>
      </w:r>
      <w:r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obavit će se u</w:t>
      </w:r>
      <w:r w:rsidR="00B46AD8"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BD58D8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</w:t>
      </w:r>
      <w:r w:rsidR="00AF1A56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B0401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F1A56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3200B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 w:rsidR="007B0401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2020. godine u </w:t>
      </w:r>
      <w:r w:rsidR="00E3200B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školskoj knjižnici početkom u 10,00 sati.</w:t>
      </w:r>
    </w:p>
    <w:p w:rsidR="00DE0202" w:rsidRPr="0076259B" w:rsidRDefault="00DE0202" w:rsidP="00DE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0202" w:rsidRPr="00BD58D8" w:rsidRDefault="00DE0202" w:rsidP="00DE0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kandidate koji zadovolje pisani dio ispita (prvih pet rangiranih kandidata) obavit će se intervju (usme</w:t>
      </w:r>
      <w:r w:rsidR="00E3200B" w:rsidRPr="007625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ni dio testiranja) </w:t>
      </w:r>
      <w:r w:rsidR="00E3200B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četvrtak </w:t>
      </w:r>
      <w:r w:rsidR="00AF1A56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3200B"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 w:rsidRPr="00BD5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2020. godine u školskoj knjižnici s početkom u 13,00 sati.  </w:t>
      </w:r>
      <w:bookmarkStart w:id="0" w:name="_GoBack"/>
      <w:bookmarkEnd w:id="0"/>
    </w:p>
    <w:p w:rsidR="00DE0202" w:rsidRPr="0076259B" w:rsidRDefault="00DE0202" w:rsidP="00DE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0202" w:rsidRPr="0076259B" w:rsidRDefault="00DE0202" w:rsidP="00DE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202" w:rsidRPr="0076259B" w:rsidRDefault="00DE0202" w:rsidP="00DE0202">
      <w:pPr>
        <w:rPr>
          <w:rFonts w:ascii="Times New Roman" w:hAnsi="Times New Roman" w:cs="Times New Roman"/>
          <w:sz w:val="24"/>
          <w:szCs w:val="24"/>
        </w:rPr>
      </w:pPr>
    </w:p>
    <w:p w:rsidR="00DE0202" w:rsidRPr="0076259B" w:rsidRDefault="00DE0202" w:rsidP="00DE02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631" w:rsidRPr="0076259B" w:rsidRDefault="00A40631">
      <w:pPr>
        <w:rPr>
          <w:rFonts w:ascii="Times New Roman" w:hAnsi="Times New Roman" w:cs="Times New Roman"/>
          <w:sz w:val="24"/>
          <w:szCs w:val="24"/>
        </w:rPr>
      </w:pPr>
    </w:p>
    <w:sectPr w:rsidR="00A40631" w:rsidRPr="0076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5B9B"/>
    <w:multiLevelType w:val="hybridMultilevel"/>
    <w:tmpl w:val="F51E2BB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0E5B"/>
    <w:multiLevelType w:val="multilevel"/>
    <w:tmpl w:val="B4B6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C"/>
    <w:rsid w:val="00001AF9"/>
    <w:rsid w:val="003543DB"/>
    <w:rsid w:val="00380541"/>
    <w:rsid w:val="0076259B"/>
    <w:rsid w:val="00795A7C"/>
    <w:rsid w:val="007B0401"/>
    <w:rsid w:val="00855F1C"/>
    <w:rsid w:val="008F21FA"/>
    <w:rsid w:val="00914594"/>
    <w:rsid w:val="00A40631"/>
    <w:rsid w:val="00AF1A56"/>
    <w:rsid w:val="00B46AD8"/>
    <w:rsid w:val="00BD58D8"/>
    <w:rsid w:val="00C84661"/>
    <w:rsid w:val="00DC3E67"/>
    <w:rsid w:val="00DE0202"/>
    <w:rsid w:val="00E3200B"/>
    <w:rsid w:val="00E8481C"/>
    <w:rsid w:val="00F42B8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A642-17C1-497A-B02F-A2249F9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0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E0202"/>
    <w:pPr>
      <w:spacing w:line="254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95A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2020-10-26T16:58:00Z</dcterms:created>
  <dcterms:modified xsi:type="dcterms:W3CDTF">2020-10-26T17:00:00Z</dcterms:modified>
</cp:coreProperties>
</file>